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1E75E" w14:textId="77777777" w:rsidR="00A0216B" w:rsidRDefault="00A0216B" w:rsidP="007A6ADC">
      <w:pPr>
        <w:rPr>
          <w:rFonts w:ascii="Arial" w:hAnsi="Arial" w:cs="Arial"/>
        </w:rPr>
      </w:pPr>
    </w:p>
    <w:p w14:paraId="248C3F60" w14:textId="77777777" w:rsidR="00A0216B" w:rsidRDefault="00A0216B" w:rsidP="007A6ADC">
      <w:pPr>
        <w:rPr>
          <w:rFonts w:ascii="Arial" w:hAnsi="Arial" w:cs="Arial"/>
        </w:rPr>
      </w:pPr>
    </w:p>
    <w:p w14:paraId="38D28C7A" w14:textId="77777777" w:rsidR="00A0216B" w:rsidRDefault="00A0216B" w:rsidP="007A6ADC">
      <w:pPr>
        <w:rPr>
          <w:rFonts w:ascii="Arial" w:hAnsi="Arial" w:cs="Arial"/>
        </w:rPr>
      </w:pPr>
    </w:p>
    <w:p w14:paraId="16F4DE40" w14:textId="77777777" w:rsidR="00A0216B" w:rsidRDefault="00A0216B" w:rsidP="007A6ADC">
      <w:pPr>
        <w:rPr>
          <w:rFonts w:ascii="Arial" w:hAnsi="Arial" w:cs="Arial"/>
        </w:rPr>
      </w:pPr>
    </w:p>
    <w:p w14:paraId="16B8983C" w14:textId="29659465" w:rsidR="00E8090F" w:rsidRDefault="00D92F92" w:rsidP="007A6ADC">
      <w:pPr>
        <w:rPr>
          <w:rFonts w:ascii="Arial" w:hAnsi="Arial" w:cs="Arial"/>
        </w:rPr>
      </w:pPr>
      <w:r>
        <w:rPr>
          <w:rFonts w:ascii="Arial" w:hAnsi="Arial" w:cs="Arial"/>
        </w:rPr>
        <w:t>20</w:t>
      </w:r>
      <w:r w:rsidR="005D76D7">
        <w:rPr>
          <w:rFonts w:ascii="Arial" w:hAnsi="Arial" w:cs="Arial"/>
        </w:rPr>
        <w:t xml:space="preserve"> March 2020</w:t>
      </w:r>
    </w:p>
    <w:p w14:paraId="0AC78302" w14:textId="2CE645A7" w:rsidR="005D76D7" w:rsidRDefault="005D76D7" w:rsidP="007A6ADC">
      <w:pPr>
        <w:rPr>
          <w:rFonts w:ascii="Arial" w:hAnsi="Arial" w:cs="Arial"/>
        </w:rPr>
      </w:pPr>
    </w:p>
    <w:p w14:paraId="190AD1D1" w14:textId="77777777" w:rsidR="005D76D7" w:rsidRDefault="005D76D7" w:rsidP="007A6ADC">
      <w:pPr>
        <w:rPr>
          <w:rFonts w:ascii="Arial" w:hAnsi="Arial" w:cs="Arial"/>
        </w:rPr>
      </w:pPr>
    </w:p>
    <w:p w14:paraId="69A02F04" w14:textId="569BDEEA" w:rsidR="005D76D7" w:rsidRPr="005D76D7" w:rsidRDefault="005D76D7" w:rsidP="005D76D7">
      <w:pPr>
        <w:rPr>
          <w:rFonts w:ascii="Arial" w:hAnsi="Arial" w:cs="Arial"/>
        </w:rPr>
      </w:pPr>
      <w:r w:rsidRPr="005D76D7">
        <w:rPr>
          <w:rFonts w:ascii="Arial" w:hAnsi="Arial" w:cs="Arial"/>
        </w:rPr>
        <w:t xml:space="preserve">Dear </w:t>
      </w:r>
      <w:r w:rsidR="003330BB">
        <w:rPr>
          <w:rFonts w:ascii="Arial" w:hAnsi="Arial" w:cs="Arial"/>
        </w:rPr>
        <w:t>p</w:t>
      </w:r>
      <w:r w:rsidRPr="005D76D7">
        <w:rPr>
          <w:rFonts w:ascii="Arial" w:hAnsi="Arial" w:cs="Arial"/>
        </w:rPr>
        <w:t>arents/</w:t>
      </w:r>
      <w:proofErr w:type="spellStart"/>
      <w:r w:rsidRPr="005D76D7">
        <w:rPr>
          <w:rFonts w:ascii="Arial" w:hAnsi="Arial" w:cs="Arial"/>
        </w:rPr>
        <w:t>carers</w:t>
      </w:r>
      <w:proofErr w:type="spellEnd"/>
      <w:r w:rsidRPr="005D76D7">
        <w:rPr>
          <w:rFonts w:ascii="Arial" w:hAnsi="Arial" w:cs="Arial"/>
        </w:rPr>
        <w:t>,</w:t>
      </w:r>
    </w:p>
    <w:p w14:paraId="41388D09" w14:textId="77777777" w:rsidR="005D76D7" w:rsidRPr="005D76D7" w:rsidRDefault="005D76D7" w:rsidP="005D76D7">
      <w:pPr>
        <w:rPr>
          <w:rFonts w:ascii="Arial" w:hAnsi="Arial" w:cs="Arial"/>
        </w:rPr>
      </w:pPr>
      <w:r w:rsidRPr="005D76D7">
        <w:rPr>
          <w:rFonts w:ascii="Arial" w:hAnsi="Arial" w:cs="Arial"/>
        </w:rPr>
        <w:t xml:space="preserve"> </w:t>
      </w:r>
    </w:p>
    <w:p w14:paraId="31877148" w14:textId="77777777" w:rsidR="005D76D7" w:rsidRPr="005D76D7" w:rsidRDefault="005D76D7" w:rsidP="005D76D7">
      <w:pPr>
        <w:rPr>
          <w:rFonts w:ascii="Arial" w:hAnsi="Arial" w:cs="Arial"/>
          <w:b/>
          <w:bCs/>
        </w:rPr>
      </w:pPr>
      <w:r w:rsidRPr="005D76D7">
        <w:rPr>
          <w:rFonts w:ascii="Arial" w:hAnsi="Arial" w:cs="Arial"/>
          <w:b/>
          <w:bCs/>
        </w:rPr>
        <w:t>Re: Coronavirus update – school closure to most pupils</w:t>
      </w:r>
    </w:p>
    <w:p w14:paraId="341196EC" w14:textId="77777777" w:rsidR="005D76D7" w:rsidRPr="005D76D7" w:rsidRDefault="005D76D7" w:rsidP="005D76D7">
      <w:pPr>
        <w:rPr>
          <w:rFonts w:ascii="Arial" w:hAnsi="Arial" w:cs="Arial"/>
        </w:rPr>
      </w:pPr>
      <w:r w:rsidRPr="005D76D7">
        <w:rPr>
          <w:rFonts w:ascii="Arial" w:hAnsi="Arial" w:cs="Arial"/>
        </w:rPr>
        <w:t xml:space="preserve"> </w:t>
      </w:r>
    </w:p>
    <w:p w14:paraId="21D7A551" w14:textId="6A885FF0" w:rsidR="005D76D7" w:rsidRDefault="005D76D7" w:rsidP="005D76D7">
      <w:pPr>
        <w:jc w:val="both"/>
        <w:rPr>
          <w:rFonts w:ascii="Arial" w:hAnsi="Arial" w:cs="Arial"/>
        </w:rPr>
      </w:pPr>
      <w:r>
        <w:rPr>
          <w:rFonts w:ascii="Arial" w:hAnsi="Arial" w:cs="Arial"/>
        </w:rPr>
        <w:t xml:space="preserve">Following on </w:t>
      </w:r>
      <w:r w:rsidR="00842075">
        <w:rPr>
          <w:rFonts w:ascii="Arial" w:hAnsi="Arial" w:cs="Arial"/>
        </w:rPr>
        <w:t xml:space="preserve">from </w:t>
      </w:r>
      <w:r>
        <w:rPr>
          <w:rFonts w:ascii="Arial" w:hAnsi="Arial" w:cs="Arial"/>
        </w:rPr>
        <w:t xml:space="preserve">my last update, </w:t>
      </w:r>
      <w:r w:rsidRPr="005D76D7">
        <w:rPr>
          <w:rFonts w:ascii="Arial" w:hAnsi="Arial" w:cs="Arial"/>
        </w:rPr>
        <w:t xml:space="preserve">I am writing to inform you that we have now been instructed to </w:t>
      </w:r>
      <w:r w:rsidRPr="005D76D7">
        <w:rPr>
          <w:rFonts w:ascii="Arial" w:hAnsi="Arial" w:cs="Arial"/>
          <w:b/>
          <w:bCs/>
        </w:rPr>
        <w:t xml:space="preserve">close the school to almost all children </w:t>
      </w:r>
      <w:r w:rsidRPr="005D76D7">
        <w:rPr>
          <w:rFonts w:ascii="Arial" w:hAnsi="Arial" w:cs="Arial"/>
          <w:b/>
          <w:bCs/>
          <w:u w:val="single"/>
        </w:rPr>
        <w:t>after this Friday</w:t>
      </w:r>
      <w:r w:rsidRPr="005D76D7">
        <w:rPr>
          <w:rFonts w:ascii="Arial" w:hAnsi="Arial" w:cs="Arial"/>
          <w:b/>
          <w:bCs/>
        </w:rPr>
        <w:t xml:space="preserve"> until further notice</w:t>
      </w:r>
      <w:r w:rsidRPr="005D76D7">
        <w:rPr>
          <w:rFonts w:ascii="Arial" w:hAnsi="Arial" w:cs="Arial"/>
        </w:rPr>
        <w:t>.</w:t>
      </w:r>
    </w:p>
    <w:p w14:paraId="60C9F214" w14:textId="77777777" w:rsidR="005D76D7" w:rsidRPr="005D76D7" w:rsidRDefault="005D76D7" w:rsidP="005D76D7">
      <w:pPr>
        <w:jc w:val="both"/>
        <w:rPr>
          <w:rFonts w:ascii="Arial" w:hAnsi="Arial" w:cs="Arial"/>
        </w:rPr>
      </w:pPr>
    </w:p>
    <w:p w14:paraId="68EDD623" w14:textId="77777777" w:rsidR="005D76D7" w:rsidRPr="005D76D7" w:rsidRDefault="005D76D7" w:rsidP="005D76D7">
      <w:pPr>
        <w:jc w:val="both"/>
        <w:rPr>
          <w:rFonts w:ascii="Arial" w:hAnsi="Arial" w:cs="Arial"/>
        </w:rPr>
      </w:pPr>
      <w:r w:rsidRPr="005D76D7">
        <w:rPr>
          <w:rFonts w:ascii="Arial" w:hAnsi="Arial" w:cs="Arial"/>
        </w:rPr>
        <w:lastRenderedPageBreak/>
        <w:t xml:space="preserve">As advised by the government, we will do all </w:t>
      </w:r>
      <w:proofErr w:type="gramStart"/>
      <w:r w:rsidRPr="005D76D7">
        <w:rPr>
          <w:rFonts w:ascii="Arial" w:hAnsi="Arial" w:cs="Arial"/>
        </w:rPr>
        <w:t>we</w:t>
      </w:r>
      <w:proofErr w:type="gramEnd"/>
      <w:r w:rsidRPr="005D76D7">
        <w:rPr>
          <w:rFonts w:ascii="Arial" w:hAnsi="Arial" w:cs="Arial"/>
        </w:rPr>
        <w:t xml:space="preserve"> can to stay open for the children of key workers (e.g. NHS staff, police, others in frontline services) and children with certain needs.</w:t>
      </w:r>
    </w:p>
    <w:p w14:paraId="073CE206" w14:textId="77777777" w:rsidR="005D76D7" w:rsidRPr="005D76D7" w:rsidRDefault="005D76D7" w:rsidP="005D76D7">
      <w:pPr>
        <w:jc w:val="both"/>
        <w:rPr>
          <w:rFonts w:ascii="Arial" w:hAnsi="Arial" w:cs="Arial"/>
        </w:rPr>
      </w:pPr>
      <w:r w:rsidRPr="005D76D7">
        <w:rPr>
          <w:rFonts w:ascii="Arial" w:hAnsi="Arial" w:cs="Arial"/>
        </w:rPr>
        <w:t xml:space="preserve">We are waiting for the government to publish more information on what this means, but it would help us in the meantime if you could let us know if you think your child may fall into one of these categories. </w:t>
      </w:r>
    </w:p>
    <w:p w14:paraId="45B7A379" w14:textId="77777777" w:rsidR="005D76D7" w:rsidRPr="005D76D7" w:rsidRDefault="005D76D7" w:rsidP="005D76D7">
      <w:pPr>
        <w:jc w:val="both"/>
        <w:rPr>
          <w:rFonts w:ascii="Arial" w:hAnsi="Arial" w:cs="Arial"/>
        </w:rPr>
      </w:pPr>
    </w:p>
    <w:p w14:paraId="310721A4" w14:textId="36EC7E23" w:rsidR="005D76D7" w:rsidRPr="005D76D7" w:rsidRDefault="005D76D7" w:rsidP="00BE004E">
      <w:pPr>
        <w:jc w:val="both"/>
        <w:rPr>
          <w:rFonts w:ascii="Arial" w:hAnsi="Arial" w:cs="Arial"/>
        </w:rPr>
      </w:pPr>
      <w:r w:rsidRPr="005D76D7">
        <w:rPr>
          <w:rFonts w:ascii="Arial" w:hAnsi="Arial" w:cs="Arial"/>
        </w:rPr>
        <w:t>Please contact</w:t>
      </w:r>
      <w:r>
        <w:rPr>
          <w:rFonts w:ascii="Arial" w:hAnsi="Arial" w:cs="Arial"/>
        </w:rPr>
        <w:t xml:space="preserve"> us by email at </w:t>
      </w:r>
      <w:r w:rsidR="000F2BF9">
        <w:rPr>
          <w:rFonts w:ascii="Arial" w:hAnsi="Arial" w:cs="Arial"/>
        </w:rPr>
        <w:t>keywork</w:t>
      </w:r>
      <w:r w:rsidRPr="005D76D7">
        <w:rPr>
          <w:rFonts w:ascii="Arial" w:hAnsi="Arial" w:cs="Arial"/>
        </w:rPr>
        <w:t>@</w:t>
      </w:r>
      <w:r>
        <w:rPr>
          <w:rFonts w:ascii="Arial" w:hAnsi="Arial" w:cs="Arial"/>
        </w:rPr>
        <w:t>foxford.coventry.sch.uk</w:t>
      </w:r>
      <w:r w:rsidRPr="005D76D7">
        <w:rPr>
          <w:rFonts w:ascii="Arial" w:hAnsi="Arial" w:cs="Arial"/>
        </w:rPr>
        <w:t xml:space="preserve"> </w:t>
      </w:r>
      <w:r>
        <w:rPr>
          <w:rFonts w:ascii="Arial" w:hAnsi="Arial" w:cs="Arial"/>
        </w:rPr>
        <w:t xml:space="preserve">with your </w:t>
      </w:r>
      <w:r w:rsidRPr="005D76D7">
        <w:rPr>
          <w:rFonts w:ascii="Arial" w:hAnsi="Arial" w:cs="Arial"/>
        </w:rPr>
        <w:t>child’s name, date of birth</w:t>
      </w:r>
      <w:r>
        <w:rPr>
          <w:rFonts w:ascii="Arial" w:hAnsi="Arial" w:cs="Arial"/>
        </w:rPr>
        <w:t>,</w:t>
      </w:r>
      <w:r w:rsidRPr="005D76D7">
        <w:rPr>
          <w:rFonts w:ascii="Arial" w:hAnsi="Arial" w:cs="Arial"/>
        </w:rPr>
        <w:t xml:space="preserve"> tutor group</w:t>
      </w:r>
      <w:r>
        <w:rPr>
          <w:rFonts w:ascii="Arial" w:hAnsi="Arial" w:cs="Arial"/>
        </w:rPr>
        <w:t xml:space="preserve"> and details of how your child meets the criteria</w:t>
      </w:r>
      <w:r w:rsidRPr="005D76D7">
        <w:rPr>
          <w:rFonts w:ascii="Arial" w:hAnsi="Arial" w:cs="Arial"/>
        </w:rPr>
        <w:t>. We will be in touch again as soon as we are sure who this does apply to</w:t>
      </w:r>
      <w:r>
        <w:rPr>
          <w:rFonts w:ascii="Arial" w:hAnsi="Arial" w:cs="Arial"/>
        </w:rPr>
        <w:t xml:space="preserve"> and notify you of the exact hours that the school will be open to facilitate this.</w:t>
      </w:r>
    </w:p>
    <w:p w14:paraId="79A24B65" w14:textId="77777777" w:rsidR="005D76D7" w:rsidRPr="005D76D7" w:rsidRDefault="005D76D7" w:rsidP="00BE004E">
      <w:pPr>
        <w:jc w:val="both"/>
        <w:rPr>
          <w:rFonts w:ascii="Arial" w:hAnsi="Arial" w:cs="Arial"/>
        </w:rPr>
      </w:pPr>
    </w:p>
    <w:p w14:paraId="62335215" w14:textId="64398E8A" w:rsidR="005D76D7" w:rsidRPr="005D76D7" w:rsidRDefault="005D76D7" w:rsidP="00BE004E">
      <w:pPr>
        <w:jc w:val="both"/>
        <w:rPr>
          <w:rFonts w:ascii="Arial" w:hAnsi="Arial" w:cs="Arial"/>
          <w:b/>
          <w:bCs/>
        </w:rPr>
      </w:pPr>
      <w:r w:rsidRPr="005D76D7">
        <w:rPr>
          <w:rFonts w:ascii="Arial" w:hAnsi="Arial" w:cs="Arial"/>
          <w:b/>
          <w:bCs/>
        </w:rPr>
        <w:t>All other children will need to stay at home, so we ask that you do not send your child into school from Monday onwards.</w:t>
      </w:r>
    </w:p>
    <w:p w14:paraId="0F1E3C65" w14:textId="77777777" w:rsidR="005D76D7" w:rsidRPr="005D76D7" w:rsidRDefault="005D76D7" w:rsidP="00BE004E">
      <w:pPr>
        <w:jc w:val="both"/>
        <w:rPr>
          <w:rFonts w:ascii="Arial" w:hAnsi="Arial" w:cs="Arial"/>
        </w:rPr>
      </w:pPr>
    </w:p>
    <w:p w14:paraId="65E0DB26" w14:textId="77777777" w:rsidR="005D76D7" w:rsidRPr="005D76D7" w:rsidRDefault="005D76D7" w:rsidP="00BE004E">
      <w:pPr>
        <w:jc w:val="both"/>
        <w:rPr>
          <w:rFonts w:ascii="Arial" w:hAnsi="Arial" w:cs="Arial"/>
        </w:rPr>
      </w:pPr>
      <w:r w:rsidRPr="005D76D7">
        <w:rPr>
          <w:rFonts w:ascii="Arial" w:hAnsi="Arial" w:cs="Arial"/>
        </w:rPr>
        <w:lastRenderedPageBreak/>
        <w:t>Please note that this is a national closure – as you may have heard in the news – so while it is a challenging situation, we are not alone. We will re-open fully as soon as we can and will let you know when this is by text and a letter will be emailed to you via Firefly.</w:t>
      </w:r>
    </w:p>
    <w:p w14:paraId="7E4433BE" w14:textId="0FE1CC09" w:rsidR="005D76D7" w:rsidRDefault="005D76D7" w:rsidP="00BE004E">
      <w:pPr>
        <w:jc w:val="both"/>
        <w:rPr>
          <w:rFonts w:ascii="Arial" w:hAnsi="Arial" w:cs="Arial"/>
        </w:rPr>
      </w:pPr>
      <w:r w:rsidRPr="005D76D7">
        <w:rPr>
          <w:rFonts w:ascii="Arial" w:hAnsi="Arial" w:cs="Arial"/>
        </w:rPr>
        <w:t xml:space="preserve"> </w:t>
      </w:r>
    </w:p>
    <w:p w14:paraId="645D3256" w14:textId="5A858EAB" w:rsidR="00131193" w:rsidRPr="00131193" w:rsidRDefault="00131193" w:rsidP="00BE004E">
      <w:pPr>
        <w:jc w:val="both"/>
        <w:rPr>
          <w:rFonts w:ascii="Arial" w:hAnsi="Arial" w:cs="Arial"/>
          <w:b/>
          <w:bCs/>
        </w:rPr>
      </w:pPr>
      <w:r w:rsidRPr="00131193">
        <w:rPr>
          <w:rFonts w:ascii="Arial" w:hAnsi="Arial" w:cs="Arial"/>
          <w:b/>
          <w:bCs/>
        </w:rPr>
        <w:t>What we will continue doing while your child is at home</w:t>
      </w:r>
    </w:p>
    <w:p w14:paraId="40A0FD79" w14:textId="20D37547" w:rsidR="005D76D7" w:rsidRPr="005D76D7" w:rsidRDefault="005D76D7" w:rsidP="00BE004E">
      <w:pPr>
        <w:jc w:val="both"/>
        <w:rPr>
          <w:rFonts w:ascii="Arial" w:hAnsi="Arial" w:cs="Arial"/>
        </w:rPr>
      </w:pPr>
      <w:r w:rsidRPr="005D76D7">
        <w:rPr>
          <w:rFonts w:ascii="Arial" w:hAnsi="Arial" w:cs="Arial"/>
        </w:rPr>
        <w:t xml:space="preserve">Your child’s learning is of course important to us, so we will continue to </w:t>
      </w:r>
      <w:r>
        <w:rPr>
          <w:rFonts w:ascii="Arial" w:hAnsi="Arial" w:cs="Arial"/>
        </w:rPr>
        <w:t>support</w:t>
      </w:r>
      <w:r w:rsidRPr="005D76D7">
        <w:rPr>
          <w:rFonts w:ascii="Arial" w:hAnsi="Arial" w:cs="Arial"/>
        </w:rPr>
        <w:t xml:space="preserve"> your child to learn.</w:t>
      </w:r>
      <w:r>
        <w:rPr>
          <w:rFonts w:ascii="Arial" w:hAnsi="Arial" w:cs="Arial"/>
        </w:rPr>
        <w:t xml:space="preserve"> </w:t>
      </w:r>
      <w:r w:rsidR="00131193">
        <w:rPr>
          <w:rFonts w:ascii="Arial" w:hAnsi="Arial" w:cs="Arial"/>
        </w:rPr>
        <w:t>Details of this can be found on Firefly.  Please ensure your child regularly logs into Firefly and completes the work that has been set.  Firefly enables teachers to check the work and provide feedback.</w:t>
      </w:r>
      <w:r w:rsidR="00BE004E">
        <w:rPr>
          <w:rFonts w:ascii="Arial" w:hAnsi="Arial" w:cs="Arial"/>
        </w:rPr>
        <w:t xml:space="preserve"> </w:t>
      </w:r>
      <w:r w:rsidRPr="005D76D7">
        <w:rPr>
          <w:rFonts w:ascii="Arial" w:hAnsi="Arial" w:cs="Arial"/>
        </w:rPr>
        <w:t>Staff will review the work and will be able to assess your child’s engagement in the tasks and will be able to see their progression.</w:t>
      </w:r>
    </w:p>
    <w:p w14:paraId="5AB88F80" w14:textId="77777777" w:rsidR="005D76D7" w:rsidRPr="005D76D7" w:rsidRDefault="005D76D7" w:rsidP="00BE004E">
      <w:pPr>
        <w:jc w:val="both"/>
        <w:rPr>
          <w:rFonts w:ascii="Arial" w:hAnsi="Arial" w:cs="Arial"/>
        </w:rPr>
      </w:pPr>
    </w:p>
    <w:p w14:paraId="686FFBD9" w14:textId="09905BD4" w:rsidR="005D76D7" w:rsidRPr="005D76D7" w:rsidRDefault="005D76D7" w:rsidP="00BE004E">
      <w:pPr>
        <w:jc w:val="both"/>
        <w:rPr>
          <w:rFonts w:ascii="Arial" w:hAnsi="Arial" w:cs="Arial"/>
        </w:rPr>
      </w:pPr>
      <w:r w:rsidRPr="005D76D7">
        <w:rPr>
          <w:rFonts w:ascii="Arial" w:hAnsi="Arial" w:cs="Arial"/>
        </w:rPr>
        <w:t>If your child usually receives free school meals</w:t>
      </w:r>
      <w:r w:rsidR="00131193">
        <w:rPr>
          <w:rFonts w:ascii="Arial" w:hAnsi="Arial" w:cs="Arial"/>
        </w:rPr>
        <w:t xml:space="preserve">, until Easter in the first instance, we will be issuing e-vouchers for use in </w:t>
      </w:r>
      <w:r w:rsidR="000F2BF9">
        <w:rPr>
          <w:rFonts w:ascii="Arial" w:hAnsi="Arial" w:cs="Arial"/>
        </w:rPr>
        <w:t>Tesco’s</w:t>
      </w:r>
      <w:bookmarkStart w:id="0" w:name="_GoBack"/>
      <w:bookmarkEnd w:id="0"/>
      <w:r w:rsidR="00131193">
        <w:rPr>
          <w:rFonts w:ascii="Arial" w:hAnsi="Arial" w:cs="Arial"/>
        </w:rPr>
        <w:t>.  To do this we will</w:t>
      </w:r>
      <w:r w:rsidR="00BE004E">
        <w:rPr>
          <w:rFonts w:ascii="Arial" w:hAnsi="Arial" w:cs="Arial"/>
        </w:rPr>
        <w:t xml:space="preserve"> be using the email </w:t>
      </w:r>
      <w:r w:rsidR="00BE004E">
        <w:rPr>
          <w:rFonts w:ascii="Arial" w:hAnsi="Arial" w:cs="Arial"/>
        </w:rPr>
        <w:lastRenderedPageBreak/>
        <w:t>address used for normal contact with you, if you have not submitted an email address, could you please email these details, along with your child’s name and year group to mail@foxford.coventry.sch.uk.</w:t>
      </w:r>
      <w:r w:rsidR="00131193">
        <w:rPr>
          <w:rFonts w:ascii="Arial" w:hAnsi="Arial" w:cs="Arial"/>
        </w:rPr>
        <w:t xml:space="preserve"> </w:t>
      </w:r>
    </w:p>
    <w:p w14:paraId="3D45D277" w14:textId="77777777" w:rsidR="00A0216B" w:rsidRDefault="00A0216B" w:rsidP="005D76D7">
      <w:pPr>
        <w:rPr>
          <w:rFonts w:ascii="Arial" w:hAnsi="Arial" w:cs="Arial"/>
          <w:b/>
          <w:bCs/>
        </w:rPr>
      </w:pPr>
    </w:p>
    <w:p w14:paraId="5786EAAB" w14:textId="77777777" w:rsidR="00A0216B" w:rsidRDefault="00A0216B" w:rsidP="005D76D7">
      <w:pPr>
        <w:rPr>
          <w:rFonts w:ascii="Arial" w:hAnsi="Arial" w:cs="Arial"/>
          <w:b/>
          <w:bCs/>
        </w:rPr>
      </w:pPr>
    </w:p>
    <w:p w14:paraId="24FBF462" w14:textId="77777777" w:rsidR="00A0216B" w:rsidRDefault="00A0216B" w:rsidP="005D76D7">
      <w:pPr>
        <w:rPr>
          <w:rFonts w:ascii="Arial" w:hAnsi="Arial" w:cs="Arial"/>
          <w:b/>
          <w:bCs/>
        </w:rPr>
      </w:pPr>
    </w:p>
    <w:p w14:paraId="6B43C5CF" w14:textId="77777777" w:rsidR="00A0216B" w:rsidRDefault="00A0216B" w:rsidP="005D76D7">
      <w:pPr>
        <w:rPr>
          <w:rFonts w:ascii="Arial" w:hAnsi="Arial" w:cs="Arial"/>
          <w:b/>
          <w:bCs/>
        </w:rPr>
      </w:pPr>
    </w:p>
    <w:p w14:paraId="2B1D9E02" w14:textId="0E7CF806" w:rsidR="005D76D7" w:rsidRDefault="005D76D7" w:rsidP="005D76D7">
      <w:pPr>
        <w:rPr>
          <w:rFonts w:ascii="Arial" w:hAnsi="Arial" w:cs="Arial"/>
          <w:b/>
          <w:bCs/>
        </w:rPr>
      </w:pPr>
      <w:r w:rsidRPr="00BE004E">
        <w:rPr>
          <w:rFonts w:ascii="Arial" w:hAnsi="Arial" w:cs="Arial"/>
          <w:b/>
          <w:bCs/>
        </w:rPr>
        <w:t>What we will not be able to go ahead with</w:t>
      </w:r>
    </w:p>
    <w:p w14:paraId="193121FB" w14:textId="45444A40" w:rsidR="00BE004E" w:rsidRDefault="00BE004E" w:rsidP="00BE004E">
      <w:pPr>
        <w:jc w:val="both"/>
        <w:rPr>
          <w:rFonts w:ascii="Arial" w:hAnsi="Arial" w:cs="Arial"/>
        </w:rPr>
      </w:pPr>
      <w:r w:rsidRPr="00BE004E">
        <w:rPr>
          <w:rFonts w:ascii="Arial" w:hAnsi="Arial" w:cs="Arial"/>
        </w:rPr>
        <w:t xml:space="preserve">All events have now been cancelled and </w:t>
      </w:r>
      <w:r>
        <w:rPr>
          <w:rFonts w:ascii="Arial" w:hAnsi="Arial" w:cs="Arial"/>
        </w:rPr>
        <w:t>following Government announcements, we have had to sadly announce that all school trips are now suspended.  Therefore, at this time, we are also suspending any payment schedules for trips in order to support the financial circumstances of families.</w:t>
      </w:r>
    </w:p>
    <w:p w14:paraId="731733C4" w14:textId="5C29EB6D" w:rsidR="00BE004E" w:rsidRDefault="00BE004E" w:rsidP="00BE004E">
      <w:pPr>
        <w:jc w:val="both"/>
        <w:rPr>
          <w:rFonts w:ascii="Arial" w:hAnsi="Arial" w:cs="Arial"/>
        </w:rPr>
      </w:pPr>
    </w:p>
    <w:p w14:paraId="4F398CF0" w14:textId="682396F4" w:rsidR="00BE004E" w:rsidRDefault="00BE004E" w:rsidP="00BE004E">
      <w:pPr>
        <w:jc w:val="both"/>
        <w:rPr>
          <w:rFonts w:ascii="Arial" w:hAnsi="Arial" w:cs="Arial"/>
        </w:rPr>
      </w:pPr>
      <w:r>
        <w:rPr>
          <w:rFonts w:ascii="Arial" w:hAnsi="Arial" w:cs="Arial"/>
        </w:rPr>
        <w:t>Should the trips be able to go ahead, we would expect the remaining balance to be paid, so please allow for this possibility.</w:t>
      </w:r>
    </w:p>
    <w:p w14:paraId="3862F5E5" w14:textId="47801135" w:rsidR="00BE004E" w:rsidRDefault="00BE004E" w:rsidP="00BE004E">
      <w:pPr>
        <w:jc w:val="both"/>
        <w:rPr>
          <w:rFonts w:ascii="Arial" w:hAnsi="Arial" w:cs="Arial"/>
        </w:rPr>
      </w:pPr>
    </w:p>
    <w:p w14:paraId="1720EEE1" w14:textId="1B2114F5" w:rsidR="00BE004E" w:rsidRDefault="00BE004E" w:rsidP="00BE004E">
      <w:pPr>
        <w:jc w:val="both"/>
        <w:rPr>
          <w:rFonts w:ascii="Arial" w:hAnsi="Arial" w:cs="Arial"/>
        </w:rPr>
      </w:pPr>
      <w:r>
        <w:rPr>
          <w:rFonts w:ascii="Arial" w:hAnsi="Arial" w:cs="Arial"/>
        </w:rPr>
        <w:lastRenderedPageBreak/>
        <w:t>If a trip is cancelled due to a government directive, then we anticipate being able to get refunds on any payments that have already been made.  However, should you make the decision to withdraw your child at this stage, we cannot guarantee that payments can be refunded to you.</w:t>
      </w:r>
    </w:p>
    <w:p w14:paraId="5F2DBDEA" w14:textId="78DB9BB6" w:rsidR="00BE004E" w:rsidRDefault="00BE004E" w:rsidP="00BE004E">
      <w:pPr>
        <w:jc w:val="both"/>
        <w:rPr>
          <w:rFonts w:ascii="Arial" w:hAnsi="Arial" w:cs="Arial"/>
        </w:rPr>
      </w:pPr>
    </w:p>
    <w:p w14:paraId="1BF18FED" w14:textId="03A7DA6C" w:rsidR="00BE004E" w:rsidRPr="00BE004E" w:rsidRDefault="00BE004E" w:rsidP="00BE004E">
      <w:pPr>
        <w:jc w:val="both"/>
        <w:rPr>
          <w:rFonts w:ascii="Arial" w:hAnsi="Arial" w:cs="Arial"/>
          <w:b/>
          <w:bCs/>
        </w:rPr>
      </w:pPr>
      <w:r w:rsidRPr="00BE004E">
        <w:rPr>
          <w:rFonts w:ascii="Arial" w:hAnsi="Arial" w:cs="Arial"/>
          <w:b/>
          <w:bCs/>
        </w:rPr>
        <w:t>Additional Information</w:t>
      </w:r>
    </w:p>
    <w:p w14:paraId="11093D30" w14:textId="4DA73766" w:rsidR="00BE004E" w:rsidRDefault="00BE004E" w:rsidP="00A0216B">
      <w:pPr>
        <w:rPr>
          <w:rFonts w:ascii="Arial" w:hAnsi="Arial" w:cs="Arial"/>
        </w:rPr>
      </w:pPr>
      <w:r>
        <w:rPr>
          <w:rFonts w:ascii="Arial" w:hAnsi="Arial" w:cs="Arial"/>
        </w:rPr>
        <w:t xml:space="preserve">Year 9 and 10 students needing to collect items such as exercise/work/sketchbooks.  We will arrange for this to happen between 3.30pm and 4pm on Friday 20 March 2020.  In the </w:t>
      </w:r>
      <w:r w:rsidR="00A0216B">
        <w:rPr>
          <w:rFonts w:ascii="Arial" w:hAnsi="Arial" w:cs="Arial"/>
        </w:rPr>
        <w:t>first</w:t>
      </w:r>
      <w:r>
        <w:rPr>
          <w:rFonts w:ascii="Arial" w:hAnsi="Arial" w:cs="Arial"/>
        </w:rPr>
        <w:t xml:space="preserve"> instance, please email </w:t>
      </w:r>
      <w:hyperlink r:id="rId8" w:history="1">
        <w:r w:rsidRPr="00EB3CA8">
          <w:rPr>
            <w:rStyle w:val="Hyperlink"/>
            <w:rFonts w:ascii="Arial" w:hAnsi="Arial" w:cs="Arial"/>
          </w:rPr>
          <w:t>year09enquiries@foxford.coventry.sch.uk</w:t>
        </w:r>
      </w:hyperlink>
      <w:r>
        <w:rPr>
          <w:rFonts w:ascii="Arial" w:hAnsi="Arial" w:cs="Arial"/>
        </w:rPr>
        <w:t xml:space="preserve"> or </w:t>
      </w:r>
      <w:hyperlink r:id="rId9" w:history="1">
        <w:r w:rsidR="00A0216B" w:rsidRPr="00A4166B">
          <w:rPr>
            <w:rStyle w:val="Hyperlink"/>
            <w:rFonts w:ascii="Arial" w:hAnsi="Arial" w:cs="Arial"/>
          </w:rPr>
          <w:t>year10enquiries@foxford.coventry.sch.uk</w:t>
        </w:r>
      </w:hyperlink>
      <w:r w:rsidR="00A0216B">
        <w:rPr>
          <w:rFonts w:ascii="Arial" w:hAnsi="Arial" w:cs="Arial"/>
        </w:rPr>
        <w:t xml:space="preserve"> with the </w:t>
      </w:r>
      <w:r w:rsidR="00CB6C10">
        <w:rPr>
          <w:rFonts w:ascii="Arial" w:hAnsi="Arial" w:cs="Arial"/>
        </w:rPr>
        <w:t>following:</w:t>
      </w:r>
      <w:r w:rsidR="00A0216B">
        <w:rPr>
          <w:rFonts w:ascii="Arial" w:hAnsi="Arial" w:cs="Arial"/>
        </w:rPr>
        <w:t>-</w:t>
      </w:r>
    </w:p>
    <w:p w14:paraId="5AEFCC6C" w14:textId="3C822BAB" w:rsidR="00A0216B" w:rsidRDefault="00A0216B" w:rsidP="00BE004E">
      <w:pPr>
        <w:jc w:val="both"/>
        <w:rPr>
          <w:rFonts w:ascii="Arial" w:hAnsi="Arial" w:cs="Arial"/>
        </w:rPr>
      </w:pPr>
    </w:p>
    <w:p w14:paraId="68D21031" w14:textId="6AA3EB07" w:rsidR="00A0216B" w:rsidRDefault="00A0216B" w:rsidP="00BE004E">
      <w:pPr>
        <w:jc w:val="both"/>
        <w:rPr>
          <w:rFonts w:ascii="Arial" w:hAnsi="Arial" w:cs="Arial"/>
        </w:rPr>
      </w:pPr>
      <w:r>
        <w:rPr>
          <w:rFonts w:ascii="Arial" w:hAnsi="Arial" w:cs="Arial"/>
        </w:rPr>
        <w:t>Student Name</w:t>
      </w:r>
    </w:p>
    <w:p w14:paraId="2D7C5BB6" w14:textId="6D916135" w:rsidR="00A0216B" w:rsidRDefault="00A0216B" w:rsidP="00BE004E">
      <w:pPr>
        <w:jc w:val="both"/>
        <w:rPr>
          <w:rFonts w:ascii="Arial" w:hAnsi="Arial" w:cs="Arial"/>
        </w:rPr>
      </w:pPr>
      <w:r>
        <w:rPr>
          <w:rFonts w:ascii="Arial" w:hAnsi="Arial" w:cs="Arial"/>
        </w:rPr>
        <w:t>Tutor Group</w:t>
      </w:r>
    </w:p>
    <w:p w14:paraId="7D4B2157" w14:textId="4EC65D8A" w:rsidR="00A0216B" w:rsidRDefault="00A0216B" w:rsidP="00BE004E">
      <w:pPr>
        <w:jc w:val="both"/>
        <w:rPr>
          <w:rFonts w:ascii="Arial" w:hAnsi="Arial" w:cs="Arial"/>
        </w:rPr>
      </w:pPr>
      <w:r>
        <w:rPr>
          <w:rFonts w:ascii="Arial" w:hAnsi="Arial" w:cs="Arial"/>
        </w:rPr>
        <w:t>Subject</w:t>
      </w:r>
    </w:p>
    <w:p w14:paraId="2AFF6188" w14:textId="3AB7EA16" w:rsidR="00A0216B" w:rsidRDefault="00A0216B" w:rsidP="00BE004E">
      <w:pPr>
        <w:jc w:val="both"/>
        <w:rPr>
          <w:rFonts w:ascii="Arial" w:hAnsi="Arial" w:cs="Arial"/>
        </w:rPr>
      </w:pPr>
      <w:r>
        <w:rPr>
          <w:rFonts w:ascii="Arial" w:hAnsi="Arial" w:cs="Arial"/>
        </w:rPr>
        <w:t>Teacher</w:t>
      </w:r>
    </w:p>
    <w:p w14:paraId="3C9C0F1B" w14:textId="49FC52BA" w:rsidR="00A0216B" w:rsidRDefault="00A0216B" w:rsidP="00BE004E">
      <w:pPr>
        <w:jc w:val="both"/>
        <w:rPr>
          <w:rFonts w:ascii="Arial" w:hAnsi="Arial" w:cs="Arial"/>
        </w:rPr>
      </w:pPr>
    </w:p>
    <w:p w14:paraId="6FFE9431" w14:textId="65D2028B" w:rsidR="00A0216B" w:rsidRDefault="00A0216B" w:rsidP="00BE004E">
      <w:pPr>
        <w:jc w:val="both"/>
        <w:rPr>
          <w:rFonts w:ascii="Arial" w:hAnsi="Arial" w:cs="Arial"/>
          <w:b/>
          <w:bCs/>
        </w:rPr>
      </w:pPr>
      <w:r w:rsidRPr="00A0216B">
        <w:rPr>
          <w:rFonts w:ascii="Arial" w:hAnsi="Arial" w:cs="Arial"/>
          <w:b/>
          <w:bCs/>
        </w:rPr>
        <w:lastRenderedPageBreak/>
        <w:t>Weekly Bulletins for Year Groups</w:t>
      </w:r>
    </w:p>
    <w:p w14:paraId="44B875AC" w14:textId="01EA1F17" w:rsidR="00A0216B" w:rsidRDefault="00A0216B" w:rsidP="00BE004E">
      <w:pPr>
        <w:jc w:val="both"/>
        <w:rPr>
          <w:rFonts w:ascii="Arial" w:hAnsi="Arial" w:cs="Arial"/>
        </w:rPr>
      </w:pPr>
      <w:r w:rsidRPr="00A0216B">
        <w:rPr>
          <w:rFonts w:ascii="Arial" w:hAnsi="Arial" w:cs="Arial"/>
        </w:rPr>
        <w:t xml:space="preserve">It </w:t>
      </w:r>
      <w:r>
        <w:rPr>
          <w:rFonts w:ascii="Arial" w:hAnsi="Arial" w:cs="Arial"/>
        </w:rPr>
        <w:t>is our intention to issue these on a Monday, starting Monday 30 March 2020.  These will be from your child’s year team to that we maintain the family identity of each year group.  These will be posted on our website and Firefly.</w:t>
      </w:r>
    </w:p>
    <w:p w14:paraId="3444FDBF" w14:textId="77777777" w:rsidR="00A0216B" w:rsidRPr="00A0216B" w:rsidRDefault="00A0216B" w:rsidP="00BE004E">
      <w:pPr>
        <w:jc w:val="both"/>
        <w:rPr>
          <w:rFonts w:ascii="Arial" w:hAnsi="Arial" w:cs="Arial"/>
        </w:rPr>
      </w:pPr>
    </w:p>
    <w:p w14:paraId="3B66137F" w14:textId="510C7BBE" w:rsidR="005D76D7" w:rsidRDefault="005D76D7" w:rsidP="00BE004E">
      <w:pPr>
        <w:jc w:val="both"/>
        <w:rPr>
          <w:rFonts w:ascii="Arial" w:hAnsi="Arial" w:cs="Arial"/>
        </w:rPr>
      </w:pPr>
      <w:r w:rsidRPr="005D76D7">
        <w:rPr>
          <w:rFonts w:ascii="Arial" w:hAnsi="Arial" w:cs="Arial"/>
        </w:rPr>
        <w:t>This is as much as we know at the moment and we appreciate your continued patience with us as we deal with this ever-changing situation. We understand that this latest news will have an impact on you and your family and it is far from ideal, but we will continue to keep in touch with any updates as the situation develops.</w:t>
      </w:r>
    </w:p>
    <w:p w14:paraId="66F3FC3E" w14:textId="77777777" w:rsidR="00A0216B" w:rsidRPr="005D76D7" w:rsidRDefault="00A0216B" w:rsidP="00BE004E">
      <w:pPr>
        <w:jc w:val="both"/>
        <w:rPr>
          <w:rFonts w:ascii="Arial" w:hAnsi="Arial" w:cs="Arial"/>
        </w:rPr>
      </w:pPr>
    </w:p>
    <w:p w14:paraId="5606C228" w14:textId="13F4DA8F" w:rsidR="005D76D7" w:rsidRPr="005D76D7" w:rsidRDefault="005D76D7" w:rsidP="00BE004E">
      <w:pPr>
        <w:jc w:val="both"/>
        <w:rPr>
          <w:rFonts w:ascii="Arial" w:hAnsi="Arial" w:cs="Arial"/>
        </w:rPr>
      </w:pPr>
      <w:r w:rsidRPr="005D76D7">
        <w:rPr>
          <w:rFonts w:ascii="Arial" w:hAnsi="Arial" w:cs="Arial"/>
        </w:rPr>
        <w:t xml:space="preserve">If you want to get in touch to share any concerns, please do not hesitate to do so via </w:t>
      </w:r>
      <w:r w:rsidR="00A0216B">
        <w:rPr>
          <w:rFonts w:ascii="Arial" w:hAnsi="Arial" w:cs="Arial"/>
        </w:rPr>
        <w:t>mail@foxford.coventry.sch.uk</w:t>
      </w:r>
    </w:p>
    <w:p w14:paraId="1C2A5ED3" w14:textId="77777777" w:rsidR="00A0216B" w:rsidRDefault="00A0216B" w:rsidP="00BE004E">
      <w:pPr>
        <w:jc w:val="both"/>
        <w:rPr>
          <w:rFonts w:ascii="Arial" w:hAnsi="Arial" w:cs="Arial"/>
        </w:rPr>
      </w:pPr>
    </w:p>
    <w:p w14:paraId="00C3C06B" w14:textId="230523D1" w:rsidR="00A0216B" w:rsidRDefault="00A0216B" w:rsidP="00BE004E">
      <w:pPr>
        <w:jc w:val="both"/>
        <w:rPr>
          <w:rFonts w:ascii="Arial" w:hAnsi="Arial" w:cs="Arial"/>
        </w:rPr>
      </w:pPr>
      <w:r>
        <w:rPr>
          <w:rFonts w:ascii="Arial" w:hAnsi="Arial" w:cs="Arial"/>
        </w:rPr>
        <w:t xml:space="preserve">Thank you for your continued support as part of the </w:t>
      </w:r>
      <w:proofErr w:type="spellStart"/>
      <w:r>
        <w:rPr>
          <w:rFonts w:ascii="Arial" w:hAnsi="Arial" w:cs="Arial"/>
        </w:rPr>
        <w:t>Foxford</w:t>
      </w:r>
      <w:proofErr w:type="spellEnd"/>
      <w:r>
        <w:rPr>
          <w:rFonts w:ascii="Arial" w:hAnsi="Arial" w:cs="Arial"/>
        </w:rPr>
        <w:t xml:space="preserve"> family, we will be in touch with more information when we can</w:t>
      </w:r>
      <w:r w:rsidR="00CB6C10">
        <w:rPr>
          <w:rFonts w:ascii="Arial" w:hAnsi="Arial" w:cs="Arial"/>
        </w:rPr>
        <w:t>.</w:t>
      </w:r>
    </w:p>
    <w:p w14:paraId="5C535C42" w14:textId="0BC0DBFA" w:rsidR="005D76D7" w:rsidRPr="005D76D7" w:rsidRDefault="00A0216B" w:rsidP="00BE004E">
      <w:pPr>
        <w:jc w:val="both"/>
        <w:rPr>
          <w:rFonts w:ascii="Arial" w:hAnsi="Arial" w:cs="Arial"/>
        </w:rPr>
      </w:pPr>
      <w:r>
        <w:rPr>
          <w:rFonts w:ascii="Arial" w:hAnsi="Arial" w:cs="Arial"/>
        </w:rPr>
        <w:t xml:space="preserve"> </w:t>
      </w:r>
      <w:r w:rsidR="005D76D7" w:rsidRPr="005D76D7">
        <w:rPr>
          <w:rFonts w:ascii="Arial" w:hAnsi="Arial" w:cs="Arial"/>
        </w:rPr>
        <w:t xml:space="preserve"> </w:t>
      </w:r>
    </w:p>
    <w:p w14:paraId="3520492B" w14:textId="74A9887A" w:rsidR="00E8090F" w:rsidRDefault="00131193" w:rsidP="007A6ADC">
      <w:pPr>
        <w:rPr>
          <w:rFonts w:ascii="Arial" w:hAnsi="Arial" w:cs="Arial"/>
        </w:rPr>
      </w:pPr>
      <w:r>
        <w:rPr>
          <w:rFonts w:ascii="Arial" w:hAnsi="Arial" w:cs="Arial"/>
        </w:rPr>
        <w:lastRenderedPageBreak/>
        <w:t>Yours faithfully</w:t>
      </w:r>
    </w:p>
    <w:p w14:paraId="57834319" w14:textId="6797E80B" w:rsidR="00131193" w:rsidRDefault="00131193" w:rsidP="007A6ADC">
      <w:pPr>
        <w:rPr>
          <w:rFonts w:ascii="Arial" w:hAnsi="Arial" w:cs="Arial"/>
        </w:rPr>
      </w:pPr>
      <w:r>
        <w:rPr>
          <w:rFonts w:ascii="Arial" w:hAnsi="Arial" w:cs="Arial"/>
          <w:noProof/>
          <w:lang w:val="en-GB" w:eastAsia="en-GB"/>
        </w:rPr>
        <w:drawing>
          <wp:anchor distT="0" distB="0" distL="114300" distR="114300" simplePos="0" relativeHeight="251658240" behindDoc="0" locked="0" layoutInCell="1" allowOverlap="1" wp14:anchorId="557BB82F" wp14:editId="2316503E">
            <wp:simplePos x="0" y="0"/>
            <wp:positionH relativeFrom="margin">
              <wp:posOffset>17145</wp:posOffset>
            </wp:positionH>
            <wp:positionV relativeFrom="paragraph">
              <wp:posOffset>6985</wp:posOffset>
            </wp:positionV>
            <wp:extent cx="1113790" cy="59055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G Signature.tif"/>
                    <pic:cNvPicPr/>
                  </pic:nvPicPr>
                  <pic:blipFill>
                    <a:blip r:embed="rId10"/>
                    <a:stretch>
                      <a:fillRect/>
                    </a:stretch>
                  </pic:blipFill>
                  <pic:spPr>
                    <a:xfrm>
                      <a:off x="0" y="0"/>
                      <a:ext cx="1114703" cy="591034"/>
                    </a:xfrm>
                    <a:prstGeom prst="rect">
                      <a:avLst/>
                    </a:prstGeom>
                  </pic:spPr>
                </pic:pic>
              </a:graphicData>
            </a:graphic>
            <wp14:sizeRelH relativeFrom="margin">
              <wp14:pctWidth>0</wp14:pctWidth>
            </wp14:sizeRelH>
            <wp14:sizeRelV relativeFrom="margin">
              <wp14:pctHeight>0</wp14:pctHeight>
            </wp14:sizeRelV>
          </wp:anchor>
        </w:drawing>
      </w:r>
    </w:p>
    <w:p w14:paraId="06BA8F75" w14:textId="1F9D10BD" w:rsidR="00131193" w:rsidRDefault="00131193" w:rsidP="007A6ADC">
      <w:pPr>
        <w:rPr>
          <w:rFonts w:ascii="Arial" w:hAnsi="Arial" w:cs="Arial"/>
        </w:rPr>
      </w:pPr>
    </w:p>
    <w:p w14:paraId="2E7551B0" w14:textId="43223CF0" w:rsidR="00131193" w:rsidRDefault="00131193" w:rsidP="007A6ADC">
      <w:pPr>
        <w:rPr>
          <w:rFonts w:ascii="Arial" w:hAnsi="Arial" w:cs="Arial"/>
        </w:rPr>
      </w:pPr>
    </w:p>
    <w:p w14:paraId="3F0C085B" w14:textId="77777777" w:rsidR="00131193" w:rsidRDefault="00131193" w:rsidP="007A6ADC">
      <w:pPr>
        <w:rPr>
          <w:rFonts w:ascii="Arial" w:hAnsi="Arial" w:cs="Arial"/>
        </w:rPr>
      </w:pPr>
    </w:p>
    <w:p w14:paraId="250EBB1A" w14:textId="60FF5927" w:rsidR="00131193" w:rsidRDefault="00131193" w:rsidP="007A6ADC">
      <w:pPr>
        <w:rPr>
          <w:rFonts w:ascii="Arial" w:hAnsi="Arial" w:cs="Arial"/>
        </w:rPr>
      </w:pPr>
      <w:r>
        <w:rPr>
          <w:rFonts w:ascii="Arial" w:hAnsi="Arial" w:cs="Arial"/>
        </w:rPr>
        <w:t>Mrs A Gallagher</w:t>
      </w:r>
    </w:p>
    <w:p w14:paraId="1920408D" w14:textId="3287A2BF" w:rsidR="00131193" w:rsidRPr="005D76D7" w:rsidRDefault="00131193" w:rsidP="007A6ADC">
      <w:pPr>
        <w:rPr>
          <w:rFonts w:ascii="Arial" w:hAnsi="Arial" w:cs="Arial"/>
        </w:rPr>
      </w:pPr>
      <w:r>
        <w:rPr>
          <w:rFonts w:ascii="Arial" w:hAnsi="Arial" w:cs="Arial"/>
        </w:rPr>
        <w:t xml:space="preserve">Acting </w:t>
      </w:r>
      <w:proofErr w:type="spellStart"/>
      <w:r>
        <w:rPr>
          <w:rFonts w:ascii="Arial" w:hAnsi="Arial" w:cs="Arial"/>
        </w:rPr>
        <w:t>Headteacher</w:t>
      </w:r>
      <w:proofErr w:type="spellEnd"/>
    </w:p>
    <w:sectPr w:rsidR="00131193" w:rsidRPr="005D76D7" w:rsidSect="00A0216B">
      <w:headerReference w:type="first" r:id="rId11"/>
      <w:footerReference w:type="first" r:id="rId12"/>
      <w:pgSz w:w="11900" w:h="16840" w:code="9"/>
      <w:pgMar w:top="1135" w:right="985" w:bottom="851" w:left="993" w:header="737" w:footer="24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1AF42" w14:textId="77777777" w:rsidR="00131193" w:rsidRDefault="00131193" w:rsidP="006E3441">
      <w:r>
        <w:separator/>
      </w:r>
    </w:p>
  </w:endnote>
  <w:endnote w:type="continuationSeparator" w:id="0">
    <w:p w14:paraId="2123E4CD" w14:textId="77777777" w:rsidR="00131193" w:rsidRDefault="00131193" w:rsidP="006E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F0580" w14:textId="1434DE0F" w:rsidR="00131193" w:rsidRPr="00D75791" w:rsidRDefault="00131193" w:rsidP="00D75791">
    <w:pPr>
      <w:pStyle w:val="Footer"/>
    </w:pPr>
    <w:r>
      <w:rPr>
        <w:noProof/>
        <w:lang w:val="en-GB" w:eastAsia="en-GB"/>
      </w:rPr>
      <w:drawing>
        <wp:anchor distT="0" distB="0" distL="114300" distR="114300" simplePos="0" relativeHeight="251672576" behindDoc="1" locked="0" layoutInCell="1" allowOverlap="1" wp14:anchorId="4B37B3E6" wp14:editId="16F08751">
          <wp:simplePos x="0" y="0"/>
          <wp:positionH relativeFrom="column">
            <wp:posOffset>-638175</wp:posOffset>
          </wp:positionH>
          <wp:positionV relativeFrom="page">
            <wp:posOffset>8728075</wp:posOffset>
          </wp:positionV>
          <wp:extent cx="7555865" cy="2046605"/>
          <wp:effectExtent l="0" t="0" r="6985"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xford Letterhead-01.jpg"/>
                  <pic:cNvPicPr/>
                </pic:nvPicPr>
                <pic:blipFill rotWithShape="1">
                  <a:blip r:embed="rId1">
                    <a:extLst>
                      <a:ext uri="{28A0092B-C50C-407E-A947-70E740481C1C}">
                        <a14:useLocalDpi xmlns:a14="http://schemas.microsoft.com/office/drawing/2010/main" val="0"/>
                      </a:ext>
                    </a:extLst>
                  </a:blip>
                  <a:srcRect t="80833"/>
                  <a:stretch/>
                </pic:blipFill>
                <pic:spPr bwMode="auto">
                  <a:xfrm>
                    <a:off x="0" y="0"/>
                    <a:ext cx="7555865" cy="2046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4109D" w14:textId="77777777" w:rsidR="00131193" w:rsidRDefault="00131193" w:rsidP="006E3441">
      <w:r>
        <w:separator/>
      </w:r>
    </w:p>
  </w:footnote>
  <w:footnote w:type="continuationSeparator" w:id="0">
    <w:p w14:paraId="5D29C07B" w14:textId="77777777" w:rsidR="00131193" w:rsidRDefault="00131193" w:rsidP="006E3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228DD" w14:textId="04AE0E19" w:rsidR="00131193" w:rsidRDefault="00131193">
    <w:pPr>
      <w:pStyle w:val="Header"/>
    </w:pPr>
    <w:r>
      <w:rPr>
        <w:noProof/>
        <w:lang w:val="en-GB" w:eastAsia="en-GB"/>
      </w:rPr>
      <w:drawing>
        <wp:anchor distT="0" distB="0" distL="114300" distR="114300" simplePos="0" relativeHeight="251670528" behindDoc="1" locked="0" layoutInCell="1" allowOverlap="1" wp14:anchorId="245F7AB3" wp14:editId="6D96D553">
          <wp:simplePos x="0" y="0"/>
          <wp:positionH relativeFrom="margin">
            <wp:align>center</wp:align>
          </wp:positionH>
          <wp:positionV relativeFrom="paragraph">
            <wp:posOffset>-470535</wp:posOffset>
          </wp:positionV>
          <wp:extent cx="1993265" cy="1609725"/>
          <wp:effectExtent l="0" t="0" r="6985" b="9525"/>
          <wp:wrapTight wrapText="bothSides">
            <wp:wrapPolygon edited="0">
              <wp:start x="0" y="0"/>
              <wp:lineTo x="0" y="21472"/>
              <wp:lineTo x="21469" y="21472"/>
              <wp:lineTo x="21469" y="0"/>
              <wp:lineTo x="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1609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A2827"/>
    <w:multiLevelType w:val="multilevel"/>
    <w:tmpl w:val="56E861F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C1F7B87"/>
    <w:multiLevelType w:val="multilevel"/>
    <w:tmpl w:val="84AA03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EDF725F"/>
    <w:multiLevelType w:val="hybridMultilevel"/>
    <w:tmpl w:val="0188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41"/>
    <w:rsid w:val="00022835"/>
    <w:rsid w:val="000516DD"/>
    <w:rsid w:val="00066BEA"/>
    <w:rsid w:val="000738EE"/>
    <w:rsid w:val="00075CEB"/>
    <w:rsid w:val="000976AE"/>
    <w:rsid w:val="000A09E6"/>
    <w:rsid w:val="000B02D2"/>
    <w:rsid w:val="000C0B0D"/>
    <w:rsid w:val="000F2BF9"/>
    <w:rsid w:val="000F54BF"/>
    <w:rsid w:val="00110E24"/>
    <w:rsid w:val="00120A0B"/>
    <w:rsid w:val="001239B7"/>
    <w:rsid w:val="00131193"/>
    <w:rsid w:val="00186B87"/>
    <w:rsid w:val="00193C37"/>
    <w:rsid w:val="001B417B"/>
    <w:rsid w:val="001C484E"/>
    <w:rsid w:val="001D77AE"/>
    <w:rsid w:val="001F738E"/>
    <w:rsid w:val="002000F3"/>
    <w:rsid w:val="00235096"/>
    <w:rsid w:val="002A31B5"/>
    <w:rsid w:val="002B6269"/>
    <w:rsid w:val="002F4B50"/>
    <w:rsid w:val="003106EF"/>
    <w:rsid w:val="00312823"/>
    <w:rsid w:val="003169E2"/>
    <w:rsid w:val="00324A67"/>
    <w:rsid w:val="003330BB"/>
    <w:rsid w:val="0033318F"/>
    <w:rsid w:val="0035073B"/>
    <w:rsid w:val="003653D6"/>
    <w:rsid w:val="00374F61"/>
    <w:rsid w:val="00381070"/>
    <w:rsid w:val="00383259"/>
    <w:rsid w:val="00397CB7"/>
    <w:rsid w:val="003A6E98"/>
    <w:rsid w:val="0042437C"/>
    <w:rsid w:val="004345EC"/>
    <w:rsid w:val="00435526"/>
    <w:rsid w:val="00490916"/>
    <w:rsid w:val="004B4E6C"/>
    <w:rsid w:val="004B7FA4"/>
    <w:rsid w:val="004E401A"/>
    <w:rsid w:val="004F4100"/>
    <w:rsid w:val="00502566"/>
    <w:rsid w:val="00542A80"/>
    <w:rsid w:val="00564660"/>
    <w:rsid w:val="005654EF"/>
    <w:rsid w:val="005804D6"/>
    <w:rsid w:val="005A01DD"/>
    <w:rsid w:val="005B3401"/>
    <w:rsid w:val="005C141A"/>
    <w:rsid w:val="005D5AB2"/>
    <w:rsid w:val="005D76D7"/>
    <w:rsid w:val="005F0513"/>
    <w:rsid w:val="00600309"/>
    <w:rsid w:val="006172E5"/>
    <w:rsid w:val="006279AC"/>
    <w:rsid w:val="00671582"/>
    <w:rsid w:val="00672D84"/>
    <w:rsid w:val="006C19D3"/>
    <w:rsid w:val="006E3441"/>
    <w:rsid w:val="006E78BF"/>
    <w:rsid w:val="00715B4D"/>
    <w:rsid w:val="00734428"/>
    <w:rsid w:val="0075038A"/>
    <w:rsid w:val="007A694F"/>
    <w:rsid w:val="007A6ADC"/>
    <w:rsid w:val="007E5A35"/>
    <w:rsid w:val="007F3DD6"/>
    <w:rsid w:val="00842075"/>
    <w:rsid w:val="00844CF7"/>
    <w:rsid w:val="00876871"/>
    <w:rsid w:val="008C0A89"/>
    <w:rsid w:val="008F5AEF"/>
    <w:rsid w:val="00905621"/>
    <w:rsid w:val="00935A12"/>
    <w:rsid w:val="00960E97"/>
    <w:rsid w:val="009625A6"/>
    <w:rsid w:val="0096556E"/>
    <w:rsid w:val="00996623"/>
    <w:rsid w:val="009E7140"/>
    <w:rsid w:val="00A0216B"/>
    <w:rsid w:val="00A101B9"/>
    <w:rsid w:val="00A116A8"/>
    <w:rsid w:val="00A3100A"/>
    <w:rsid w:val="00A33571"/>
    <w:rsid w:val="00A37121"/>
    <w:rsid w:val="00A46C42"/>
    <w:rsid w:val="00A954C2"/>
    <w:rsid w:val="00AB1FDD"/>
    <w:rsid w:val="00AC6963"/>
    <w:rsid w:val="00AD41FD"/>
    <w:rsid w:val="00AE0DF3"/>
    <w:rsid w:val="00AF290F"/>
    <w:rsid w:val="00AF2AA0"/>
    <w:rsid w:val="00B40F20"/>
    <w:rsid w:val="00B7101B"/>
    <w:rsid w:val="00B95C7B"/>
    <w:rsid w:val="00B97439"/>
    <w:rsid w:val="00BB2ECF"/>
    <w:rsid w:val="00BE004E"/>
    <w:rsid w:val="00C66995"/>
    <w:rsid w:val="00C9405A"/>
    <w:rsid w:val="00CB1300"/>
    <w:rsid w:val="00CB5E7F"/>
    <w:rsid w:val="00CB6C10"/>
    <w:rsid w:val="00CC39BA"/>
    <w:rsid w:val="00CD3CCD"/>
    <w:rsid w:val="00CE6319"/>
    <w:rsid w:val="00CE7E2D"/>
    <w:rsid w:val="00CF31F7"/>
    <w:rsid w:val="00CF40C6"/>
    <w:rsid w:val="00D00665"/>
    <w:rsid w:val="00D47D2F"/>
    <w:rsid w:val="00D55A84"/>
    <w:rsid w:val="00D75791"/>
    <w:rsid w:val="00D92F92"/>
    <w:rsid w:val="00DC33A2"/>
    <w:rsid w:val="00DC378B"/>
    <w:rsid w:val="00DC493B"/>
    <w:rsid w:val="00DE6F84"/>
    <w:rsid w:val="00E17BAC"/>
    <w:rsid w:val="00E8090F"/>
    <w:rsid w:val="00EA205B"/>
    <w:rsid w:val="00EA7C42"/>
    <w:rsid w:val="00EB523E"/>
    <w:rsid w:val="00EC1C00"/>
    <w:rsid w:val="00EF3904"/>
    <w:rsid w:val="00F257BF"/>
    <w:rsid w:val="00F80650"/>
    <w:rsid w:val="00FA5E07"/>
    <w:rsid w:val="00FA73A1"/>
    <w:rsid w:val="00FA7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14:docId w14:val="433616AA"/>
  <w14:defaultImageDpi w14:val="300"/>
  <w15:docId w15:val="{2CC959AF-EB62-4B35-8C9D-8865DB30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75CEB"/>
    <w:pPr>
      <w:keepNext/>
      <w:jc w:val="center"/>
      <w:outlineLvl w:val="0"/>
    </w:pPr>
    <w:rPr>
      <w:rFonts w:ascii="Times New Roman" w:eastAsia="Times New Roman" w:hAnsi="Times New Roman" w:cs="Arial"/>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441"/>
    <w:pPr>
      <w:tabs>
        <w:tab w:val="center" w:pos="4320"/>
        <w:tab w:val="right" w:pos="8640"/>
      </w:tabs>
    </w:pPr>
  </w:style>
  <w:style w:type="character" w:customStyle="1" w:styleId="HeaderChar">
    <w:name w:val="Header Char"/>
    <w:basedOn w:val="DefaultParagraphFont"/>
    <w:link w:val="Header"/>
    <w:uiPriority w:val="99"/>
    <w:rsid w:val="006E3441"/>
  </w:style>
  <w:style w:type="paragraph" w:styleId="Footer">
    <w:name w:val="footer"/>
    <w:basedOn w:val="Normal"/>
    <w:link w:val="FooterChar"/>
    <w:uiPriority w:val="99"/>
    <w:unhideWhenUsed/>
    <w:rsid w:val="006E3441"/>
    <w:pPr>
      <w:tabs>
        <w:tab w:val="center" w:pos="4320"/>
        <w:tab w:val="right" w:pos="8640"/>
      </w:tabs>
    </w:pPr>
  </w:style>
  <w:style w:type="character" w:customStyle="1" w:styleId="FooterChar">
    <w:name w:val="Footer Char"/>
    <w:basedOn w:val="DefaultParagraphFont"/>
    <w:link w:val="Footer"/>
    <w:uiPriority w:val="99"/>
    <w:rsid w:val="006E3441"/>
  </w:style>
  <w:style w:type="paragraph" w:styleId="BalloonText">
    <w:name w:val="Balloon Text"/>
    <w:basedOn w:val="Normal"/>
    <w:link w:val="BalloonTextChar"/>
    <w:uiPriority w:val="99"/>
    <w:semiHidden/>
    <w:unhideWhenUsed/>
    <w:rsid w:val="006E3441"/>
    <w:rPr>
      <w:rFonts w:ascii="Lucida Grande" w:hAnsi="Lucida Grande"/>
      <w:sz w:val="18"/>
      <w:szCs w:val="18"/>
    </w:rPr>
  </w:style>
  <w:style w:type="character" w:customStyle="1" w:styleId="BalloonTextChar">
    <w:name w:val="Balloon Text Char"/>
    <w:basedOn w:val="DefaultParagraphFont"/>
    <w:link w:val="BalloonText"/>
    <w:uiPriority w:val="99"/>
    <w:semiHidden/>
    <w:rsid w:val="006E3441"/>
    <w:rPr>
      <w:rFonts w:ascii="Lucida Grande" w:hAnsi="Lucida Grande"/>
      <w:sz w:val="18"/>
      <w:szCs w:val="18"/>
    </w:rPr>
  </w:style>
  <w:style w:type="paragraph" w:styleId="BodyText">
    <w:name w:val="Body Text"/>
    <w:basedOn w:val="Normal"/>
    <w:link w:val="BodyTextChar"/>
    <w:rsid w:val="00AB1FDD"/>
    <w:rPr>
      <w:rFonts w:ascii="Times New Roman" w:eastAsia="Times New Roman" w:hAnsi="Times New Roman" w:cs="Arial"/>
      <w:szCs w:val="20"/>
      <w:lang w:val="en-GB"/>
    </w:rPr>
  </w:style>
  <w:style w:type="character" w:customStyle="1" w:styleId="BodyTextChar">
    <w:name w:val="Body Text Char"/>
    <w:basedOn w:val="DefaultParagraphFont"/>
    <w:link w:val="BodyText"/>
    <w:rsid w:val="00AB1FDD"/>
    <w:rPr>
      <w:rFonts w:ascii="Times New Roman" w:eastAsia="Times New Roman" w:hAnsi="Times New Roman" w:cs="Arial"/>
      <w:szCs w:val="20"/>
      <w:lang w:val="en-GB"/>
    </w:rPr>
  </w:style>
  <w:style w:type="table" w:styleId="TableGrid">
    <w:name w:val="Table Grid"/>
    <w:basedOn w:val="TableNormal"/>
    <w:uiPriority w:val="59"/>
    <w:rsid w:val="00AB1FDD"/>
    <w:rPr>
      <w:rFonts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439"/>
    <w:pPr>
      <w:suppressAutoHyphens/>
      <w:autoSpaceDN w:val="0"/>
      <w:spacing w:after="200" w:line="276" w:lineRule="auto"/>
      <w:ind w:left="720"/>
      <w:textAlignment w:val="baseline"/>
    </w:pPr>
    <w:rPr>
      <w:rFonts w:ascii="Calibri" w:eastAsia="Calibri" w:hAnsi="Calibri" w:cs="Times New Roman"/>
      <w:sz w:val="22"/>
      <w:szCs w:val="22"/>
      <w:lang w:val="en-GB"/>
    </w:rPr>
  </w:style>
  <w:style w:type="character" w:styleId="Hyperlink">
    <w:name w:val="Hyperlink"/>
    <w:basedOn w:val="DefaultParagraphFont"/>
    <w:uiPriority w:val="99"/>
    <w:unhideWhenUsed/>
    <w:rsid w:val="00120A0B"/>
    <w:rPr>
      <w:color w:val="0000FF"/>
      <w:u w:val="single"/>
    </w:rPr>
  </w:style>
  <w:style w:type="paragraph" w:styleId="BodyText2">
    <w:name w:val="Body Text 2"/>
    <w:basedOn w:val="Normal"/>
    <w:link w:val="BodyText2Char"/>
    <w:uiPriority w:val="99"/>
    <w:semiHidden/>
    <w:unhideWhenUsed/>
    <w:rsid w:val="00075CEB"/>
    <w:pPr>
      <w:spacing w:after="120" w:line="480" w:lineRule="auto"/>
    </w:pPr>
  </w:style>
  <w:style w:type="character" w:customStyle="1" w:styleId="BodyText2Char">
    <w:name w:val="Body Text 2 Char"/>
    <w:basedOn w:val="DefaultParagraphFont"/>
    <w:link w:val="BodyText2"/>
    <w:uiPriority w:val="99"/>
    <w:semiHidden/>
    <w:rsid w:val="00075CEB"/>
  </w:style>
  <w:style w:type="character" w:customStyle="1" w:styleId="Heading1Char">
    <w:name w:val="Heading 1 Char"/>
    <w:basedOn w:val="DefaultParagraphFont"/>
    <w:link w:val="Heading1"/>
    <w:rsid w:val="00075CEB"/>
    <w:rPr>
      <w:rFonts w:ascii="Times New Roman" w:eastAsia="Times New Roman" w:hAnsi="Times New Roman" w:cs="Arial"/>
      <w:sz w:val="22"/>
      <w:szCs w:val="20"/>
      <w:u w:val="single"/>
      <w:lang w:val="en-GB"/>
    </w:rPr>
  </w:style>
  <w:style w:type="paragraph" w:styleId="PlainText">
    <w:name w:val="Plain Text"/>
    <w:basedOn w:val="Normal"/>
    <w:link w:val="PlainTextChar"/>
    <w:uiPriority w:val="99"/>
    <w:semiHidden/>
    <w:unhideWhenUsed/>
    <w:rsid w:val="00905621"/>
    <w:rPr>
      <w:rFonts w:ascii="Calibri" w:eastAsia="Times New Roman" w:hAnsi="Calibri" w:cs="Times New Roman"/>
      <w:sz w:val="22"/>
      <w:szCs w:val="21"/>
      <w:lang w:val="en-GB" w:eastAsia="en-GB"/>
    </w:rPr>
  </w:style>
  <w:style w:type="character" w:customStyle="1" w:styleId="PlainTextChar">
    <w:name w:val="Plain Text Char"/>
    <w:basedOn w:val="DefaultParagraphFont"/>
    <w:link w:val="PlainText"/>
    <w:uiPriority w:val="99"/>
    <w:semiHidden/>
    <w:rsid w:val="00905621"/>
    <w:rPr>
      <w:rFonts w:ascii="Calibri" w:eastAsia="Times New Roman" w:hAnsi="Calibri" w:cs="Times New Roman"/>
      <w:sz w:val="22"/>
      <w:szCs w:val="21"/>
      <w:lang w:val="en-GB" w:eastAsia="en-GB"/>
    </w:rPr>
  </w:style>
  <w:style w:type="character" w:customStyle="1" w:styleId="UnresolvedMention">
    <w:name w:val="Unresolved Mention"/>
    <w:basedOn w:val="DefaultParagraphFont"/>
    <w:uiPriority w:val="99"/>
    <w:semiHidden/>
    <w:unhideWhenUsed/>
    <w:rsid w:val="005D7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350667">
      <w:bodyDiv w:val="1"/>
      <w:marLeft w:val="0"/>
      <w:marRight w:val="0"/>
      <w:marTop w:val="0"/>
      <w:marBottom w:val="0"/>
      <w:divBdr>
        <w:top w:val="none" w:sz="0" w:space="0" w:color="auto"/>
        <w:left w:val="none" w:sz="0" w:space="0" w:color="auto"/>
        <w:bottom w:val="none" w:sz="0" w:space="0" w:color="auto"/>
        <w:right w:val="none" w:sz="0" w:space="0" w:color="auto"/>
      </w:divBdr>
    </w:div>
    <w:div w:id="1106534229">
      <w:bodyDiv w:val="1"/>
      <w:marLeft w:val="0"/>
      <w:marRight w:val="0"/>
      <w:marTop w:val="0"/>
      <w:marBottom w:val="0"/>
      <w:divBdr>
        <w:top w:val="none" w:sz="0" w:space="0" w:color="auto"/>
        <w:left w:val="none" w:sz="0" w:space="0" w:color="auto"/>
        <w:bottom w:val="none" w:sz="0" w:space="0" w:color="auto"/>
        <w:right w:val="none" w:sz="0" w:space="0" w:color="auto"/>
      </w:divBdr>
    </w:div>
    <w:div w:id="1432429789">
      <w:bodyDiv w:val="1"/>
      <w:marLeft w:val="0"/>
      <w:marRight w:val="0"/>
      <w:marTop w:val="0"/>
      <w:marBottom w:val="0"/>
      <w:divBdr>
        <w:top w:val="none" w:sz="0" w:space="0" w:color="auto"/>
        <w:left w:val="none" w:sz="0" w:space="0" w:color="auto"/>
        <w:bottom w:val="none" w:sz="0" w:space="0" w:color="auto"/>
        <w:right w:val="none" w:sz="0" w:space="0" w:color="auto"/>
      </w:divBdr>
    </w:div>
    <w:div w:id="1729113452">
      <w:bodyDiv w:val="1"/>
      <w:marLeft w:val="0"/>
      <w:marRight w:val="0"/>
      <w:marTop w:val="0"/>
      <w:marBottom w:val="0"/>
      <w:divBdr>
        <w:top w:val="none" w:sz="0" w:space="0" w:color="auto"/>
        <w:left w:val="none" w:sz="0" w:space="0" w:color="auto"/>
        <w:bottom w:val="none" w:sz="0" w:space="0" w:color="auto"/>
        <w:right w:val="none" w:sz="0" w:space="0" w:color="auto"/>
      </w:divBdr>
    </w:div>
    <w:div w:id="1851799583">
      <w:bodyDiv w:val="1"/>
      <w:marLeft w:val="0"/>
      <w:marRight w:val="0"/>
      <w:marTop w:val="0"/>
      <w:marBottom w:val="0"/>
      <w:divBdr>
        <w:top w:val="none" w:sz="0" w:space="0" w:color="auto"/>
        <w:left w:val="none" w:sz="0" w:space="0" w:color="auto"/>
        <w:bottom w:val="none" w:sz="0" w:space="0" w:color="auto"/>
        <w:right w:val="none" w:sz="0" w:space="0" w:color="auto"/>
      </w:divBdr>
    </w:div>
    <w:div w:id="1960722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ar09enquiries@foxford.coventry.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tif"/><Relationship Id="rId4" Type="http://schemas.openxmlformats.org/officeDocument/2006/relationships/settings" Target="settings.xml"/><Relationship Id="rId9" Type="http://schemas.openxmlformats.org/officeDocument/2006/relationships/hyperlink" Target="mailto:year10enquiries@foxford.coventry.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CD0FA-BE30-4A1A-846B-16346DEB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5B3846BD</Template>
  <TotalTime>1</TotalTime>
  <Pages>2</Pages>
  <Words>655</Words>
  <Characters>3740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Simba</dc:creator>
  <cp:keywords/>
  <dc:description/>
  <cp:lastModifiedBy>A Gallagher</cp:lastModifiedBy>
  <cp:revision>2</cp:revision>
  <cp:lastPrinted>2019-09-13T07:38:00Z</cp:lastPrinted>
  <dcterms:created xsi:type="dcterms:W3CDTF">2020-03-19T18:11:00Z</dcterms:created>
  <dcterms:modified xsi:type="dcterms:W3CDTF">2020-03-19T18:11:00Z</dcterms:modified>
</cp:coreProperties>
</file>